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B7D" w:rsidRPr="00EE0AD0" w:rsidRDefault="006149C5" w:rsidP="006149C5">
      <w:pPr>
        <w:ind w:left="1440" w:firstLine="720"/>
        <w:rPr>
          <w:rFonts w:ascii="Garamond" w:hAnsi="Garamond"/>
          <w:b/>
          <w:sz w:val="40"/>
          <w:szCs w:val="40"/>
          <w:u w:val="single"/>
        </w:rPr>
      </w:pPr>
      <w:r w:rsidRPr="006149C5">
        <w:rPr>
          <w:rFonts w:ascii="Garamond" w:hAnsi="Garamond"/>
          <w:sz w:val="40"/>
          <w:szCs w:val="40"/>
        </w:rPr>
        <w:t xml:space="preserve">     </w:t>
      </w:r>
      <w:r w:rsidR="00EE0AD0">
        <w:rPr>
          <w:rFonts w:ascii="Garamond" w:hAnsi="Garamond"/>
          <w:b/>
          <w:sz w:val="40"/>
          <w:szCs w:val="40"/>
          <w:u w:val="single"/>
        </w:rPr>
        <w:t>SOIL TEXTURE TRIANGLE</w:t>
      </w:r>
    </w:p>
    <w:p w:rsidR="00453B7D" w:rsidRDefault="006149C5">
      <w:r>
        <w:rPr>
          <w:noProof/>
        </w:rPr>
        <w:drawing>
          <wp:anchor distT="0" distB="0" distL="114300" distR="114300" simplePos="0" relativeHeight="251667456" behindDoc="1" locked="0" layoutInCell="1" allowOverlap="1" wp14:anchorId="630A7AE1" wp14:editId="241907EB">
            <wp:simplePos x="0" y="0"/>
            <wp:positionH relativeFrom="column">
              <wp:posOffset>-48260</wp:posOffset>
            </wp:positionH>
            <wp:positionV relativeFrom="paragraph">
              <wp:posOffset>284480</wp:posOffset>
            </wp:positionV>
            <wp:extent cx="1946275" cy="977265"/>
            <wp:effectExtent l="0" t="0" r="0" b="0"/>
            <wp:wrapThrough wrapText="bothSides">
              <wp:wrapPolygon edited="0">
                <wp:start x="0" y="0"/>
                <wp:lineTo x="0" y="21053"/>
                <wp:lineTo x="21353" y="21053"/>
                <wp:lineTo x="21353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Qhub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275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9C5">
        <w:rPr>
          <w:noProof/>
        </w:rPr>
        <w:drawing>
          <wp:anchor distT="0" distB="0" distL="114300" distR="114300" simplePos="0" relativeHeight="251666432" behindDoc="1" locked="0" layoutInCell="1" allowOverlap="1" wp14:anchorId="13B65A0E" wp14:editId="55A97B0A">
            <wp:simplePos x="0" y="0"/>
            <wp:positionH relativeFrom="column">
              <wp:posOffset>5005705</wp:posOffset>
            </wp:positionH>
            <wp:positionV relativeFrom="paragraph">
              <wp:posOffset>95250</wp:posOffset>
            </wp:positionV>
            <wp:extent cx="1961515" cy="2238375"/>
            <wp:effectExtent l="0" t="0" r="635" b="9525"/>
            <wp:wrapThrough wrapText="bothSides">
              <wp:wrapPolygon edited="0">
                <wp:start x="0" y="0"/>
                <wp:lineTo x="0" y="21508"/>
                <wp:lineTo x="21397" y="21508"/>
                <wp:lineTo x="21397" y="0"/>
                <wp:lineTo x="0" y="0"/>
              </wp:wrapPolygon>
            </wp:wrapThrough>
            <wp:docPr id="8" name="Picture 8" descr="http://callisto.ggsrv.com/imgsrv/FastFetch/UBER2/0016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allisto.ggsrv.com/imgsrv/FastFetch/UBER2/001600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1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61E21210" wp14:editId="38DBCB13">
            <wp:simplePos x="0" y="0"/>
            <wp:positionH relativeFrom="column">
              <wp:posOffset>471805</wp:posOffset>
            </wp:positionH>
            <wp:positionV relativeFrom="paragraph">
              <wp:posOffset>290195</wp:posOffset>
            </wp:positionV>
            <wp:extent cx="6155055" cy="5517515"/>
            <wp:effectExtent l="0" t="0" r="0" b="6985"/>
            <wp:wrapThrough wrapText="bothSides">
              <wp:wrapPolygon edited="0">
                <wp:start x="0" y="0"/>
                <wp:lineTo x="0" y="21553"/>
                <wp:lineTo x="21526" y="21553"/>
                <wp:lineTo x="21526" y="0"/>
                <wp:lineTo x="0" y="0"/>
              </wp:wrapPolygon>
            </wp:wrapThrough>
            <wp:docPr id="1" name="Picture 1" descr="http://www.soilsensor.com/images/soiltriangle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ilsensor.com/images/soiltriangle_lar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055" cy="551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3B7D" w:rsidRDefault="00453B7D"/>
    <w:p w:rsidR="00453B7D" w:rsidRDefault="00453B7D"/>
    <w:p w:rsidR="00453B7D" w:rsidRDefault="00453B7D"/>
    <w:p w:rsidR="00453B7D" w:rsidRDefault="00453B7D"/>
    <w:p w:rsidR="00453B7D" w:rsidRDefault="00453B7D"/>
    <w:p w:rsidR="00453B7D" w:rsidRDefault="00453B7D"/>
    <w:p w:rsidR="00453B7D" w:rsidRDefault="00453B7D"/>
    <w:p w:rsidR="00453B7D" w:rsidRDefault="00453B7D"/>
    <w:p w:rsidR="00453B7D" w:rsidRDefault="00453B7D"/>
    <w:p w:rsidR="00453B7D" w:rsidRDefault="00453B7D"/>
    <w:p w:rsidR="00453B7D" w:rsidRDefault="00453B7D"/>
    <w:p w:rsidR="00453B7D" w:rsidRDefault="00453B7D"/>
    <w:p w:rsidR="00453B7D" w:rsidRDefault="006149C5">
      <w:r>
        <w:rPr>
          <w:noProof/>
        </w:rPr>
        <w:drawing>
          <wp:anchor distT="0" distB="0" distL="114300" distR="114300" simplePos="0" relativeHeight="251662336" behindDoc="1" locked="0" layoutInCell="1" allowOverlap="1" wp14:anchorId="4BF62D04" wp14:editId="3E29CEFD">
            <wp:simplePos x="0" y="0"/>
            <wp:positionH relativeFrom="column">
              <wp:posOffset>-48260</wp:posOffset>
            </wp:positionH>
            <wp:positionV relativeFrom="paragraph">
              <wp:posOffset>295275</wp:posOffset>
            </wp:positionV>
            <wp:extent cx="4949825" cy="3034030"/>
            <wp:effectExtent l="0" t="0" r="3175" b="0"/>
            <wp:wrapThrough wrapText="bothSides">
              <wp:wrapPolygon edited="0">
                <wp:start x="0" y="0"/>
                <wp:lineTo x="0" y="21428"/>
                <wp:lineTo x="21531" y="21428"/>
                <wp:lineTo x="21531" y="0"/>
                <wp:lineTo x="0" y="0"/>
              </wp:wrapPolygon>
            </wp:wrapThrough>
            <wp:docPr id="6" name="Picture 6" descr="http://callisto.ggsrv.com/imgsrv/FastFetch/UBER2/0016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allisto.ggsrv.com/imgsrv/FastFetch/UBER2/001600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825" cy="303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3B7D" w:rsidRDefault="00453B7D"/>
    <w:p w:rsidR="00453B7D" w:rsidRDefault="00D20A05">
      <w:r>
        <w:rPr>
          <w:noProof/>
          <w:color w:val="0000FF"/>
        </w:rPr>
        <w:drawing>
          <wp:anchor distT="0" distB="0" distL="114300" distR="114300" simplePos="0" relativeHeight="251668480" behindDoc="1" locked="0" layoutInCell="1" allowOverlap="1" wp14:anchorId="52928EC4" wp14:editId="5B7BDF9A">
            <wp:simplePos x="0" y="0"/>
            <wp:positionH relativeFrom="column">
              <wp:posOffset>472440</wp:posOffset>
            </wp:positionH>
            <wp:positionV relativeFrom="paragraph">
              <wp:posOffset>1099185</wp:posOffset>
            </wp:positionV>
            <wp:extent cx="1512570" cy="1418590"/>
            <wp:effectExtent l="0" t="0" r="0" b="0"/>
            <wp:wrapThrough wrapText="bothSides">
              <wp:wrapPolygon edited="0">
                <wp:start x="0" y="0"/>
                <wp:lineTo x="0" y="21175"/>
                <wp:lineTo x="21219" y="21175"/>
                <wp:lineTo x="21219" y="0"/>
                <wp:lineTo x="0" y="0"/>
              </wp:wrapPolygon>
            </wp:wrapThrough>
            <wp:docPr id="11" name="irc_mi" descr="Image result for agroliquid logo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agroliquid logo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3B7D" w:rsidRDefault="006149C5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24AD7A4D" wp14:editId="2E399512">
            <wp:simplePos x="0" y="0"/>
            <wp:positionH relativeFrom="column">
              <wp:posOffset>984885</wp:posOffset>
            </wp:positionH>
            <wp:positionV relativeFrom="paragraph">
              <wp:posOffset>78105</wp:posOffset>
            </wp:positionV>
            <wp:extent cx="4716780" cy="9234805"/>
            <wp:effectExtent l="0" t="0" r="7620" b="4445"/>
            <wp:wrapThrough wrapText="bothSides">
              <wp:wrapPolygon edited="0">
                <wp:start x="0" y="0"/>
                <wp:lineTo x="0" y="21566"/>
                <wp:lineTo x="21548" y="21566"/>
                <wp:lineTo x="21548" y="0"/>
                <wp:lineTo x="0" y="0"/>
              </wp:wrapPolygon>
            </wp:wrapThrough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780" cy="923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3B7D" w:rsidRDefault="00453B7D"/>
    <w:p w:rsidR="00453B7D" w:rsidRDefault="00453B7D"/>
    <w:p w:rsidR="00453B7D" w:rsidRDefault="00453B7D"/>
    <w:p w:rsidR="00453B7D" w:rsidRDefault="00453B7D"/>
    <w:p w:rsidR="00453B7D" w:rsidRDefault="00453B7D"/>
    <w:p w:rsidR="00453B7D" w:rsidRDefault="00453B7D"/>
    <w:p w:rsidR="00453B7D" w:rsidRDefault="00453B7D"/>
    <w:p w:rsidR="00453B7D" w:rsidRDefault="00453B7D"/>
    <w:p w:rsidR="00186C4A" w:rsidRDefault="00186C4A"/>
    <w:p w:rsidR="00186C4A" w:rsidRDefault="00186C4A"/>
    <w:p w:rsidR="00186C4A" w:rsidRDefault="00186C4A"/>
    <w:p w:rsidR="00186C4A" w:rsidRDefault="00186C4A"/>
    <w:p w:rsidR="00186C4A" w:rsidRDefault="00186C4A"/>
    <w:p w:rsidR="00186C4A" w:rsidRDefault="00186C4A"/>
    <w:p w:rsidR="00186C4A" w:rsidRDefault="00186C4A"/>
    <w:p w:rsidR="00186C4A" w:rsidRDefault="00186C4A"/>
    <w:p w:rsidR="00186C4A" w:rsidRDefault="00186C4A"/>
    <w:p w:rsidR="00186C4A" w:rsidRDefault="00186C4A"/>
    <w:p w:rsidR="00186C4A" w:rsidRDefault="00186C4A">
      <w:bookmarkStart w:id="0" w:name="_GoBack"/>
      <w:bookmarkEnd w:id="0"/>
    </w:p>
    <w:p w:rsidR="00186C4A" w:rsidRDefault="00186C4A"/>
    <w:p w:rsidR="00186C4A" w:rsidRDefault="00186C4A"/>
    <w:p w:rsidR="00186C4A" w:rsidRDefault="00186C4A"/>
    <w:p w:rsidR="00186C4A" w:rsidRDefault="00186C4A"/>
    <w:p w:rsidR="00186C4A" w:rsidRDefault="00186C4A"/>
    <w:p w:rsidR="00186C4A" w:rsidRDefault="00186C4A"/>
    <w:p w:rsidR="00EE0AD0" w:rsidRDefault="00EE0AD0"/>
    <w:p w:rsidR="00453B7D" w:rsidRDefault="00453B7D"/>
    <w:sectPr w:rsidR="00453B7D" w:rsidSect="00453B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B7D"/>
    <w:rsid w:val="00186C4A"/>
    <w:rsid w:val="00275D00"/>
    <w:rsid w:val="0035021D"/>
    <w:rsid w:val="00453B7D"/>
    <w:rsid w:val="00504C41"/>
    <w:rsid w:val="006149C5"/>
    <w:rsid w:val="00D20A05"/>
    <w:rsid w:val="00EE0AD0"/>
    <w:rsid w:val="00F5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3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B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3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B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sa=i&amp;rct=j&amp;q=&amp;esrc=s&amp;source=images&amp;cd=&amp;cad=rja&amp;uact=8&amp;ved=0ahUKEwiwkd_Kh_rTAhVrBMAKHYFdBbcQjRwIBw&amp;url=http://www.wilx.com/content/misc/Brown-Fertilizer-415712683.html&amp;psig=AFQjCNEYPXoPJ9i8G-qW8Mos2Zg9FgoRsg&amp;ust=14952180853820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Crambell</dc:creator>
  <cp:lastModifiedBy>Emily Crambell</cp:lastModifiedBy>
  <cp:revision>3</cp:revision>
  <cp:lastPrinted>2017-03-07T20:29:00Z</cp:lastPrinted>
  <dcterms:created xsi:type="dcterms:W3CDTF">2017-05-18T18:22:00Z</dcterms:created>
  <dcterms:modified xsi:type="dcterms:W3CDTF">2017-05-18T18:22:00Z</dcterms:modified>
</cp:coreProperties>
</file>